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2A5C" w14:textId="2170061F" w:rsidR="00BB7992" w:rsidRPr="001032CD" w:rsidRDefault="00103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  <w:sz w:val="36"/>
          <w:szCs w:val="36"/>
        </w:rPr>
      </w:pPr>
      <w:r w:rsidRPr="001032CD">
        <w:rPr>
          <w:b/>
          <w:bCs/>
          <w:sz w:val="36"/>
          <w:szCs w:val="36"/>
        </w:rPr>
        <w:t>KS2 overview</w:t>
      </w:r>
    </w:p>
    <w:p w14:paraId="693ADE97" w14:textId="77777777" w:rsidR="00BB7992" w:rsidRDefault="00BB79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16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7"/>
        <w:gridCol w:w="4474"/>
        <w:gridCol w:w="4749"/>
        <w:gridCol w:w="4123"/>
      </w:tblGrid>
      <w:tr w:rsidR="00BB7992" w14:paraId="343F053B" w14:textId="77777777">
        <w:trPr>
          <w:trHeight w:val="284"/>
        </w:trPr>
        <w:tc>
          <w:tcPr>
            <w:tcW w:w="1817" w:type="dxa"/>
            <w:shd w:val="clear" w:color="auto" w:fill="EDEDED"/>
          </w:tcPr>
          <w:p w14:paraId="127A3886" w14:textId="77777777" w:rsidR="00BB7992" w:rsidRDefault="00BB7992"/>
        </w:tc>
        <w:tc>
          <w:tcPr>
            <w:tcW w:w="4474" w:type="dxa"/>
            <w:shd w:val="clear" w:color="auto" w:fill="EDEDED"/>
          </w:tcPr>
          <w:p w14:paraId="75D73535" w14:textId="77777777" w:rsidR="00BB7992" w:rsidRDefault="001032CD">
            <w:pPr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36"/>
                <w:szCs w:val="36"/>
              </w:rPr>
              <w:t>Autumn</w:t>
            </w:r>
          </w:p>
        </w:tc>
        <w:tc>
          <w:tcPr>
            <w:tcW w:w="4749" w:type="dxa"/>
            <w:shd w:val="clear" w:color="auto" w:fill="EDEDED"/>
          </w:tcPr>
          <w:p w14:paraId="5C212BDC" w14:textId="77777777" w:rsidR="00BB7992" w:rsidRDefault="001032CD">
            <w:pPr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36"/>
                <w:szCs w:val="36"/>
              </w:rPr>
              <w:t>Spring</w:t>
            </w:r>
          </w:p>
        </w:tc>
        <w:tc>
          <w:tcPr>
            <w:tcW w:w="4123" w:type="dxa"/>
            <w:shd w:val="clear" w:color="auto" w:fill="EDEDED"/>
          </w:tcPr>
          <w:p w14:paraId="7F9C8FA1" w14:textId="77777777" w:rsidR="00BB7992" w:rsidRDefault="001032CD">
            <w:pPr>
              <w:jc w:val="center"/>
              <w:rPr>
                <w:rFonts w:ascii="Tahoma" w:eastAsia="Tahoma" w:hAnsi="Tahoma" w:cs="Tahoma"/>
                <w:sz w:val="36"/>
                <w:szCs w:val="36"/>
              </w:rPr>
            </w:pPr>
            <w:r>
              <w:rPr>
                <w:rFonts w:ascii="Tahoma" w:eastAsia="Tahoma" w:hAnsi="Tahoma" w:cs="Tahoma"/>
                <w:sz w:val="36"/>
                <w:szCs w:val="36"/>
              </w:rPr>
              <w:t>Summer</w:t>
            </w:r>
          </w:p>
        </w:tc>
      </w:tr>
      <w:tr w:rsidR="00BB7992" w14:paraId="031006D4" w14:textId="77777777">
        <w:trPr>
          <w:trHeight w:val="974"/>
        </w:trPr>
        <w:tc>
          <w:tcPr>
            <w:tcW w:w="1817" w:type="dxa"/>
            <w:shd w:val="clear" w:color="auto" w:fill="EDEDED"/>
          </w:tcPr>
          <w:p w14:paraId="70B87814" w14:textId="77777777" w:rsidR="00BB7992" w:rsidRDefault="001032CD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Year Three</w:t>
            </w:r>
          </w:p>
        </w:tc>
        <w:tc>
          <w:tcPr>
            <w:tcW w:w="4474" w:type="dxa"/>
          </w:tcPr>
          <w:p w14:paraId="6FE39AB0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Autumn 1</w:t>
            </w:r>
          </w:p>
          <w:p w14:paraId="09B242DC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Manchester and Manchester Airport</w:t>
            </w:r>
          </w:p>
          <w:p w14:paraId="16BB9B36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Children study the reasons for Manchester Airport’s location and the things it provides for the local area</w:t>
            </w:r>
          </w:p>
        </w:tc>
        <w:tc>
          <w:tcPr>
            <w:tcW w:w="4749" w:type="dxa"/>
          </w:tcPr>
          <w:p w14:paraId="363E1D51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Spring 1</w:t>
            </w:r>
          </w:p>
          <w:p w14:paraId="07F776D5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Volcanoes</w:t>
            </w:r>
          </w:p>
          <w:p w14:paraId="3B968B04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What is a volcano? How is it formed and what damage do they do across our Earth?</w:t>
            </w:r>
          </w:p>
        </w:tc>
        <w:tc>
          <w:tcPr>
            <w:tcW w:w="4123" w:type="dxa"/>
            <w:shd w:val="clear" w:color="auto" w:fill="auto"/>
          </w:tcPr>
          <w:p w14:paraId="195FF6CA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Summer 1</w:t>
            </w:r>
          </w:p>
          <w:p w14:paraId="118B7129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Extreme Earth</w:t>
            </w:r>
          </w:p>
          <w:p w14:paraId="2D80FA34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Where are the most violent</w:t>
            </w:r>
            <w:r>
              <w:rPr>
                <w:rFonts w:ascii="Tahoma" w:eastAsia="Tahoma" w:hAnsi="Tahoma" w:cs="Tahoma"/>
              </w:rPr>
              <w:t xml:space="preserve"> areas on Earth? Children study climate zones, tectonic plates and the chaos they cause.</w:t>
            </w:r>
          </w:p>
          <w:p w14:paraId="480B5B3B" w14:textId="77777777" w:rsidR="00BB7992" w:rsidRDefault="00BB7992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</w:p>
          <w:p w14:paraId="76B7C511" w14:textId="77777777" w:rsidR="00BB7992" w:rsidRDefault="001032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.</w:t>
            </w:r>
          </w:p>
        </w:tc>
      </w:tr>
      <w:tr w:rsidR="00BB7992" w14:paraId="43199846" w14:textId="77777777">
        <w:trPr>
          <w:trHeight w:val="658"/>
        </w:trPr>
        <w:tc>
          <w:tcPr>
            <w:tcW w:w="1817" w:type="dxa"/>
            <w:shd w:val="clear" w:color="auto" w:fill="EDEDED"/>
          </w:tcPr>
          <w:p w14:paraId="18E2AAFD" w14:textId="77777777" w:rsidR="00BB7992" w:rsidRDefault="001032CD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Year Four</w:t>
            </w:r>
          </w:p>
        </w:tc>
        <w:tc>
          <w:tcPr>
            <w:tcW w:w="4474" w:type="dxa"/>
          </w:tcPr>
          <w:p w14:paraId="4AC679B0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Autumn 1</w:t>
            </w:r>
          </w:p>
          <w:p w14:paraId="3B37343F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Rivers</w:t>
            </w:r>
          </w:p>
          <w:p w14:paraId="4FDC3086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Children learn about the process of the water cycle </w:t>
            </w:r>
            <w:proofErr w:type="gramStart"/>
            <w:r>
              <w:rPr>
                <w:rFonts w:ascii="Tahoma" w:eastAsia="Tahoma" w:hAnsi="Tahoma" w:cs="Tahoma"/>
              </w:rPr>
              <w:t>from cloud,</w:t>
            </w:r>
            <w:proofErr w:type="gramEnd"/>
            <w:r>
              <w:rPr>
                <w:rFonts w:ascii="Tahoma" w:eastAsia="Tahoma" w:hAnsi="Tahoma" w:cs="Tahoma"/>
              </w:rPr>
              <w:t xml:space="preserve"> to river, to sea.</w:t>
            </w:r>
          </w:p>
          <w:p w14:paraId="4D3E6423" w14:textId="77777777" w:rsidR="00BB7992" w:rsidRDefault="00BB7992">
            <w:pPr>
              <w:rPr>
                <w:rFonts w:ascii="Tahoma" w:eastAsia="Tahoma" w:hAnsi="Tahoma" w:cs="Tahoma"/>
                <w:b/>
              </w:rPr>
            </w:pPr>
          </w:p>
        </w:tc>
        <w:tc>
          <w:tcPr>
            <w:tcW w:w="4749" w:type="dxa"/>
          </w:tcPr>
          <w:p w14:paraId="6D947C49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 xml:space="preserve">Spring 1 </w:t>
            </w:r>
          </w:p>
          <w:p w14:paraId="7470FA19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  <w:u w:val="single"/>
              </w:rPr>
              <w:t>Environmental</w:t>
            </w:r>
          </w:p>
          <w:p w14:paraId="2D377B68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Children consider the pollution in our rivers, seas and oceans and how it gets there. </w:t>
            </w:r>
          </w:p>
          <w:p w14:paraId="44861508" w14:textId="77777777" w:rsidR="00BB7992" w:rsidRDefault="00BB7992">
            <w:pPr>
              <w:rPr>
                <w:rFonts w:ascii="Tahoma" w:eastAsia="Tahoma" w:hAnsi="Tahoma" w:cs="Tahoma"/>
              </w:rPr>
            </w:pPr>
          </w:p>
        </w:tc>
        <w:tc>
          <w:tcPr>
            <w:tcW w:w="4123" w:type="dxa"/>
            <w:shd w:val="clear" w:color="auto" w:fill="auto"/>
          </w:tcPr>
          <w:p w14:paraId="66E19BFC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 xml:space="preserve">Summer </w:t>
            </w:r>
          </w:p>
          <w:p w14:paraId="782A08B5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Llandudno</w:t>
            </w:r>
          </w:p>
          <w:p w14:paraId="7F9CF2BF" w14:textId="77777777" w:rsidR="00BB7992" w:rsidRDefault="001032C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 land-use study looking at the tourism, retail and natural land use in Llandudno.</w:t>
            </w:r>
          </w:p>
        </w:tc>
      </w:tr>
      <w:tr w:rsidR="00BB7992" w14:paraId="5D035945" w14:textId="77777777">
        <w:trPr>
          <w:trHeight w:val="1347"/>
        </w:trPr>
        <w:tc>
          <w:tcPr>
            <w:tcW w:w="1817" w:type="dxa"/>
            <w:shd w:val="clear" w:color="auto" w:fill="EDEDED"/>
          </w:tcPr>
          <w:p w14:paraId="47F39E41" w14:textId="77777777" w:rsidR="00BB7992" w:rsidRDefault="001032CD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Year Five</w:t>
            </w:r>
          </w:p>
        </w:tc>
        <w:tc>
          <w:tcPr>
            <w:tcW w:w="4474" w:type="dxa"/>
          </w:tcPr>
          <w:p w14:paraId="680B01DF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 xml:space="preserve">Autumn 1 </w:t>
            </w:r>
          </w:p>
          <w:p w14:paraId="0953B530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Our Earth </w:t>
            </w:r>
            <w:proofErr w:type="gramStart"/>
            <w:r>
              <w:rPr>
                <w:rFonts w:ascii="Tahoma" w:eastAsia="Tahoma" w:hAnsi="Tahoma" w:cs="Tahoma"/>
                <w:b/>
              </w:rPr>
              <w:t>In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Space</w:t>
            </w:r>
          </w:p>
          <w:p w14:paraId="6B5A9880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Why do we have day and nigh</w:t>
            </w:r>
            <w:r>
              <w:rPr>
                <w:rFonts w:ascii="Tahoma" w:eastAsia="Tahoma" w:hAnsi="Tahoma" w:cs="Tahoma"/>
              </w:rPr>
              <w:t xml:space="preserve">t? Why do we have time zones? Children study the significance of the lines of latitude and longitude on the Earth. </w:t>
            </w:r>
          </w:p>
        </w:tc>
        <w:tc>
          <w:tcPr>
            <w:tcW w:w="4749" w:type="dxa"/>
          </w:tcPr>
          <w:p w14:paraId="0D994AD5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Spring 1</w:t>
            </w:r>
          </w:p>
          <w:p w14:paraId="4CD8893F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  <w:u w:val="single"/>
              </w:rPr>
              <w:t>Environmental</w:t>
            </w:r>
          </w:p>
          <w:p w14:paraId="2A1614BF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Children consider the impact of human behaviours on the planet through economic activity and transport pollution</w:t>
            </w:r>
          </w:p>
        </w:tc>
        <w:tc>
          <w:tcPr>
            <w:tcW w:w="4123" w:type="dxa"/>
            <w:shd w:val="clear" w:color="auto" w:fill="auto"/>
          </w:tcPr>
          <w:p w14:paraId="2C26BB94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 xml:space="preserve">Summer </w:t>
            </w:r>
          </w:p>
          <w:p w14:paraId="64F6EE96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France</w:t>
            </w:r>
          </w:p>
          <w:p w14:paraId="702BD7D1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Children study the features, land use, landmarks and major exports of France and compare them to home.</w:t>
            </w:r>
          </w:p>
        </w:tc>
      </w:tr>
      <w:tr w:rsidR="00BB7992" w14:paraId="27ED2E47" w14:textId="77777777">
        <w:trPr>
          <w:trHeight w:val="1702"/>
        </w:trPr>
        <w:tc>
          <w:tcPr>
            <w:tcW w:w="1817" w:type="dxa"/>
            <w:shd w:val="clear" w:color="auto" w:fill="EDEDED"/>
          </w:tcPr>
          <w:p w14:paraId="64849F14" w14:textId="77777777" w:rsidR="00BB7992" w:rsidRDefault="001032CD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Year Six</w:t>
            </w:r>
          </w:p>
        </w:tc>
        <w:tc>
          <w:tcPr>
            <w:tcW w:w="4474" w:type="dxa"/>
            <w:shd w:val="clear" w:color="auto" w:fill="auto"/>
          </w:tcPr>
          <w:p w14:paraId="4ED7BB80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Autumn 1</w:t>
            </w:r>
          </w:p>
          <w:p w14:paraId="4540F34B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The Amazon</w:t>
            </w:r>
          </w:p>
          <w:p w14:paraId="67C25D42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Children study the Earth’s biomes, The Amazon Rainforest and deforestation.</w:t>
            </w:r>
          </w:p>
        </w:tc>
        <w:tc>
          <w:tcPr>
            <w:tcW w:w="4749" w:type="dxa"/>
          </w:tcPr>
          <w:p w14:paraId="2680A517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 xml:space="preserve">Spring 1 </w:t>
            </w:r>
          </w:p>
          <w:p w14:paraId="304A1D5A" w14:textId="77777777" w:rsidR="00BB7992" w:rsidRDefault="001032CD">
            <w:pPr>
              <w:jc w:val="center"/>
              <w:rPr>
                <w:rFonts w:ascii="Tahoma" w:eastAsia="Tahoma" w:hAnsi="Tahoma" w:cs="Tahoma"/>
                <w:u w:val="single"/>
              </w:rPr>
            </w:pPr>
            <w:r>
              <w:rPr>
                <w:rFonts w:ascii="Tahoma" w:eastAsia="Tahoma" w:hAnsi="Tahoma" w:cs="Tahoma"/>
                <w:b/>
                <w:u w:val="single"/>
              </w:rPr>
              <w:t>Brazil</w:t>
            </w:r>
          </w:p>
          <w:p w14:paraId="2654CFCD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</w:rPr>
              <w:t>Children study the people of B</w:t>
            </w:r>
            <w:r>
              <w:rPr>
                <w:rFonts w:ascii="Tahoma" w:eastAsia="Tahoma" w:hAnsi="Tahoma" w:cs="Tahoma"/>
              </w:rPr>
              <w:t xml:space="preserve">razil, including urbanisation, poverty, climate effects and imports and exports. </w:t>
            </w:r>
          </w:p>
          <w:p w14:paraId="1EB4B79A" w14:textId="77777777" w:rsidR="00BB7992" w:rsidRDefault="00BB7992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  <w:p w14:paraId="15F45767" w14:textId="77777777" w:rsidR="00BB7992" w:rsidRDefault="00BB7992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  <w:p w14:paraId="59C9D6B2" w14:textId="77777777" w:rsidR="00BB7992" w:rsidRDefault="00BB7992">
            <w:pPr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4123" w:type="dxa"/>
          </w:tcPr>
          <w:p w14:paraId="2F3E410F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color w:val="70AD47"/>
                <w:u w:val="single"/>
              </w:rPr>
            </w:pPr>
            <w:r>
              <w:rPr>
                <w:rFonts w:ascii="Tahoma" w:eastAsia="Tahoma" w:hAnsi="Tahoma" w:cs="Tahoma"/>
                <w:b/>
                <w:color w:val="70AD47"/>
                <w:u w:val="single"/>
              </w:rPr>
              <w:t>Summer 1</w:t>
            </w:r>
          </w:p>
          <w:p w14:paraId="0252A07D" w14:textId="77777777" w:rsidR="00BB7992" w:rsidRDefault="001032CD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  <w:r>
              <w:rPr>
                <w:rFonts w:ascii="Tahoma" w:eastAsia="Tahoma" w:hAnsi="Tahoma" w:cs="Tahoma"/>
                <w:b/>
                <w:u w:val="single"/>
              </w:rPr>
              <w:t>Environmental project</w:t>
            </w:r>
          </w:p>
          <w:p w14:paraId="36E38C30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Where in the world would you like to live and why?</w:t>
            </w:r>
          </w:p>
          <w:p w14:paraId="5285F0CB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Children study the environmental impact of human behaviour.</w:t>
            </w:r>
          </w:p>
          <w:p w14:paraId="7773870A" w14:textId="77777777" w:rsidR="00BB7992" w:rsidRDefault="001032CD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They consider solar energy an</w:t>
            </w:r>
            <w:r>
              <w:rPr>
                <w:rFonts w:ascii="Tahoma" w:eastAsia="Tahoma" w:hAnsi="Tahoma" w:cs="Tahoma"/>
              </w:rPr>
              <w:t>d carbon footprints and design a house of the future in a dream location.</w:t>
            </w:r>
          </w:p>
          <w:p w14:paraId="26108F08" w14:textId="77777777" w:rsidR="00BB7992" w:rsidRDefault="00BB7992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  <w:p w14:paraId="644BFE3F" w14:textId="77777777" w:rsidR="00BB7992" w:rsidRDefault="00BB7992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  <w:p w14:paraId="526596A5" w14:textId="77777777" w:rsidR="00BB7992" w:rsidRDefault="00BB7992">
            <w:pPr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  <w:p w14:paraId="1E511707" w14:textId="77777777" w:rsidR="00BB7992" w:rsidRDefault="00BB799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bookmarkStart w:id="0" w:name="_heading=h.gjdgxs" w:colFirst="0" w:colLast="0"/>
    <w:bookmarkEnd w:id="0"/>
    <w:p w14:paraId="51151F40" w14:textId="77777777" w:rsidR="00BB7992" w:rsidRDefault="001032C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25CC2B4" wp14:editId="2BA62ECF">
                <wp:simplePos x="0" y="0"/>
                <wp:positionH relativeFrom="column">
                  <wp:posOffset>3505200</wp:posOffset>
                </wp:positionH>
                <wp:positionV relativeFrom="paragraph">
                  <wp:posOffset>-203199</wp:posOffset>
                </wp:positionV>
                <wp:extent cx="1838325" cy="18383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109D9" w14:textId="77777777" w:rsidR="00BB7992" w:rsidRDefault="001032C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56"/>
                                <w:u w:val="single"/>
                              </w:rPr>
                              <w:t>Geography Curriculum Key Stage Two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-203199</wp:posOffset>
                </wp:positionV>
                <wp:extent cx="1838325" cy="1838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B799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AC9D" w14:textId="77777777" w:rsidR="00000000" w:rsidRDefault="001032CD">
      <w:pPr>
        <w:spacing w:after="0" w:line="240" w:lineRule="auto"/>
      </w:pPr>
      <w:r>
        <w:separator/>
      </w:r>
    </w:p>
  </w:endnote>
  <w:endnote w:type="continuationSeparator" w:id="0">
    <w:p w14:paraId="460D7977" w14:textId="77777777" w:rsidR="00000000" w:rsidRDefault="0010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62D2" w14:textId="5415BB07" w:rsidR="00BB7992" w:rsidRDefault="001032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Tahoma" w:eastAsia="Tahoma" w:hAnsi="Tahoma" w:cs="Tahoma"/>
        <w:color w:val="000000"/>
        <w:sz w:val="16"/>
        <w:szCs w:val="16"/>
      </w:rPr>
      <w:t>Charlestown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969D" w14:textId="77777777" w:rsidR="00000000" w:rsidRDefault="001032CD">
      <w:pPr>
        <w:spacing w:after="0" w:line="240" w:lineRule="auto"/>
      </w:pPr>
      <w:r>
        <w:separator/>
      </w:r>
    </w:p>
  </w:footnote>
  <w:footnote w:type="continuationSeparator" w:id="0">
    <w:p w14:paraId="4D5CA36E" w14:textId="77777777" w:rsidR="00000000" w:rsidRDefault="0010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8936" w14:textId="77777777" w:rsidR="00BB7992" w:rsidRDefault="001032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1ABBE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1815pt;height:1362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D779" w14:textId="77777777" w:rsidR="00BB7992" w:rsidRDefault="001032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34AC02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-611.8pt;margin-top:-453.85pt;width:1815pt;height:1362pt;z-index:-251659776;mso-position-horizontal:absolute;mso-position-horizontal-relative:margin;mso-position-vertical:absolute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8BF6" w14:textId="77777777" w:rsidR="00BB7992" w:rsidRDefault="001032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pict w14:anchorId="45EE5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1815pt;height:1362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992"/>
    <w:rsid w:val="001032CD"/>
    <w:rsid w:val="00B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BD3399"/>
  <w15:docId w15:val="{B1F0D24B-8DB1-4983-9A49-420F385D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423"/>
  </w:style>
  <w:style w:type="paragraph" w:styleId="Footer">
    <w:name w:val="footer"/>
    <w:basedOn w:val="Normal"/>
    <w:link w:val="FooterChar"/>
    <w:uiPriority w:val="99"/>
    <w:unhideWhenUsed/>
    <w:rsid w:val="00ED3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423"/>
  </w:style>
  <w:style w:type="table" w:styleId="TableGrid">
    <w:name w:val="Table Grid"/>
    <w:basedOn w:val="TableNormal"/>
    <w:uiPriority w:val="39"/>
    <w:rsid w:val="00ED3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D0134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A7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oX8Hjp6MuPRuQg7oyv4eLzce/Q==">CgMxLjAyCGguZ2pkZ3hzOAByITEwMHJnSWo0Q1pzTnhjbERLbVdDMFNIc1Q0cFpWcExFVQ==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sarahc</dc:creator>
  <cp:lastModifiedBy>Alison Collis</cp:lastModifiedBy>
  <cp:revision>2</cp:revision>
  <dcterms:created xsi:type="dcterms:W3CDTF">2023-06-27T07:49:00Z</dcterms:created>
  <dcterms:modified xsi:type="dcterms:W3CDTF">2023-06-27T07:49:00Z</dcterms:modified>
</cp:coreProperties>
</file>